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185978">
        <w:rPr>
          <w:rFonts w:ascii="Arial Narrow" w:hAnsi="Arial Narrow" w:cs="Arial"/>
          <w:sz w:val="22"/>
          <w:szCs w:val="22"/>
        </w:rPr>
        <w:t>19</w:t>
      </w:r>
      <w:r w:rsidR="00381537">
        <w:rPr>
          <w:rFonts w:ascii="Arial Narrow" w:hAnsi="Arial Narrow" w:cs="Arial"/>
          <w:sz w:val="22"/>
          <w:szCs w:val="22"/>
        </w:rPr>
        <w:t>.05</w:t>
      </w:r>
      <w:r w:rsidR="00F72727">
        <w:rPr>
          <w:rFonts w:ascii="Arial Narrow" w:hAnsi="Arial Narrow" w:cs="Arial"/>
          <w:sz w:val="22"/>
          <w:szCs w:val="22"/>
        </w:rPr>
        <w:t>.2022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852209" w:rsidRDefault="000652C8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Messe „</w:t>
      </w:r>
      <w:r w:rsidR="00A3347B">
        <w:rPr>
          <w:rFonts w:cs="Arial"/>
          <w:b/>
          <w:sz w:val="22"/>
          <w:szCs w:val="22"/>
        </w:rPr>
        <w:t>Azubis werben Azubis</w:t>
      </w:r>
      <w:r>
        <w:rPr>
          <w:rFonts w:cs="Arial"/>
          <w:b/>
          <w:sz w:val="22"/>
          <w:szCs w:val="22"/>
        </w:rPr>
        <w:t>“ wieder in Präsenz</w:t>
      </w:r>
    </w:p>
    <w:p w:rsidR="00852209" w:rsidRPr="000652C8" w:rsidRDefault="000652C8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0652C8">
        <w:rPr>
          <w:rFonts w:cs="Arial"/>
          <w:sz w:val="22"/>
          <w:szCs w:val="22"/>
        </w:rPr>
        <w:t>Großes Interesse der Unternehmen / Rund 550 Jugendliche informieren sich</w:t>
      </w:r>
    </w:p>
    <w:p w:rsidR="000652C8" w:rsidRDefault="000652C8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A3347B" w:rsidRPr="00A3347B" w:rsidRDefault="00A3347B" w:rsidP="00A3347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Bad</w:t>
      </w:r>
      <w:r w:rsidR="000652C8">
        <w:rPr>
          <w:rFonts w:cs="Arial"/>
          <w:b/>
          <w:sz w:val="22"/>
          <w:szCs w:val="22"/>
        </w:rPr>
        <w:t xml:space="preserve"> Rothenfelde</w:t>
      </w:r>
      <w:r w:rsidR="00852209" w:rsidRPr="00A70971">
        <w:rPr>
          <w:rFonts w:cs="Arial"/>
          <w:sz w:val="22"/>
          <w:szCs w:val="22"/>
        </w:rPr>
        <w:t xml:space="preserve">. </w:t>
      </w:r>
      <w:r w:rsidR="00A70971" w:rsidRPr="00A70971">
        <w:rPr>
          <w:rFonts w:cs="Arial"/>
          <w:sz w:val="22"/>
          <w:szCs w:val="22"/>
        </w:rPr>
        <w:t>Das Interesse der Betriebe aus dem Südkreis ist riesengroß: Am 17</w:t>
      </w:r>
      <w:r w:rsidRPr="00A70971">
        <w:rPr>
          <w:rFonts w:cs="Arial"/>
          <w:sz w:val="22"/>
          <w:szCs w:val="22"/>
        </w:rPr>
        <w:t>.</w:t>
      </w:r>
      <w:r w:rsidRPr="00A3347B">
        <w:rPr>
          <w:rFonts w:cs="Arial"/>
          <w:sz w:val="22"/>
          <w:szCs w:val="22"/>
        </w:rPr>
        <w:t xml:space="preserve"> Juni </w:t>
      </w:r>
      <w:r w:rsidR="009C5F84">
        <w:rPr>
          <w:rFonts w:cs="Arial"/>
          <w:sz w:val="22"/>
          <w:szCs w:val="22"/>
        </w:rPr>
        <w:t xml:space="preserve">findet </w:t>
      </w:r>
      <w:r w:rsidR="00A70971">
        <w:rPr>
          <w:rFonts w:cs="Arial"/>
          <w:sz w:val="22"/>
          <w:szCs w:val="22"/>
        </w:rPr>
        <w:t>nach zwei Jahren P</w:t>
      </w:r>
      <w:r w:rsidR="00F052F6">
        <w:rPr>
          <w:rFonts w:cs="Arial"/>
          <w:sz w:val="22"/>
          <w:szCs w:val="22"/>
        </w:rPr>
        <w:t>andemie-P</w:t>
      </w:r>
      <w:r w:rsidR="00A70971">
        <w:rPr>
          <w:rFonts w:cs="Arial"/>
          <w:sz w:val="22"/>
          <w:szCs w:val="22"/>
        </w:rPr>
        <w:t xml:space="preserve">ause wieder </w:t>
      </w:r>
      <w:r w:rsidR="00242144">
        <w:rPr>
          <w:rFonts w:cs="Arial"/>
          <w:sz w:val="22"/>
          <w:szCs w:val="22"/>
        </w:rPr>
        <w:t>das Präsenzformat der</w:t>
      </w:r>
      <w:r w:rsidR="00A70971">
        <w:rPr>
          <w:rFonts w:cs="Arial"/>
          <w:sz w:val="22"/>
          <w:szCs w:val="22"/>
        </w:rPr>
        <w:t xml:space="preserve"> Messe „Azubis werben Azubis“ statt. In einer Halle der Meykratec </w:t>
      </w:r>
      <w:r w:rsidR="00F64741">
        <w:rPr>
          <w:rFonts w:cs="Arial"/>
          <w:sz w:val="22"/>
          <w:szCs w:val="22"/>
        </w:rPr>
        <w:t xml:space="preserve">Hebetechnik </w:t>
      </w:r>
      <w:r w:rsidR="00A70971">
        <w:rPr>
          <w:rFonts w:cs="Arial"/>
          <w:sz w:val="22"/>
          <w:szCs w:val="22"/>
        </w:rPr>
        <w:t xml:space="preserve">GmbH </w:t>
      </w:r>
      <w:r w:rsidR="004F5A71">
        <w:rPr>
          <w:rFonts w:cs="Arial"/>
          <w:sz w:val="22"/>
          <w:szCs w:val="22"/>
        </w:rPr>
        <w:t xml:space="preserve">in Bad Rothenfelde </w:t>
      </w:r>
      <w:bookmarkStart w:id="0" w:name="_GoBack"/>
      <w:bookmarkEnd w:id="0"/>
      <w:r w:rsidR="00A70971">
        <w:rPr>
          <w:rFonts w:cs="Arial"/>
          <w:sz w:val="22"/>
          <w:szCs w:val="22"/>
        </w:rPr>
        <w:t xml:space="preserve">präsentieren </w:t>
      </w:r>
      <w:r w:rsidRPr="00A3347B">
        <w:rPr>
          <w:rFonts w:cs="Arial"/>
          <w:sz w:val="22"/>
          <w:szCs w:val="22"/>
        </w:rPr>
        <w:t>von 8.3</w:t>
      </w:r>
      <w:r w:rsidR="00A70971">
        <w:rPr>
          <w:rFonts w:cs="Arial"/>
          <w:sz w:val="22"/>
          <w:szCs w:val="22"/>
        </w:rPr>
        <w:t>0</w:t>
      </w:r>
      <w:r w:rsidRPr="00A3347B">
        <w:rPr>
          <w:rFonts w:cs="Arial"/>
          <w:sz w:val="22"/>
          <w:szCs w:val="22"/>
        </w:rPr>
        <w:t xml:space="preserve"> bis 13 Uhr</w:t>
      </w:r>
      <w:r w:rsidR="00A70971">
        <w:rPr>
          <w:rFonts w:cs="Arial"/>
          <w:sz w:val="22"/>
          <w:szCs w:val="22"/>
        </w:rPr>
        <w:t xml:space="preserve"> 4</w:t>
      </w:r>
      <w:r w:rsidR="00F64741">
        <w:rPr>
          <w:rFonts w:cs="Arial"/>
          <w:sz w:val="22"/>
          <w:szCs w:val="22"/>
        </w:rPr>
        <w:t>2</w:t>
      </w:r>
      <w:r w:rsidR="00A70971">
        <w:rPr>
          <w:rFonts w:cs="Arial"/>
          <w:sz w:val="22"/>
          <w:szCs w:val="22"/>
        </w:rPr>
        <w:t xml:space="preserve"> </w:t>
      </w:r>
      <w:r w:rsidR="009C5F84">
        <w:rPr>
          <w:rFonts w:cs="Arial"/>
          <w:sz w:val="22"/>
          <w:szCs w:val="22"/>
        </w:rPr>
        <w:t xml:space="preserve">regionale </w:t>
      </w:r>
      <w:r w:rsidR="00A70971">
        <w:rPr>
          <w:rFonts w:cs="Arial"/>
          <w:sz w:val="22"/>
          <w:szCs w:val="22"/>
        </w:rPr>
        <w:t>Unternehmen ihre Ausbildungsberufe</w:t>
      </w:r>
      <w:r w:rsidR="00F052F6">
        <w:rPr>
          <w:rFonts w:cs="Arial"/>
          <w:sz w:val="22"/>
          <w:szCs w:val="22"/>
        </w:rPr>
        <w:t>. Damit</w:t>
      </w:r>
      <w:r w:rsidR="00A70971">
        <w:rPr>
          <w:rFonts w:cs="Arial"/>
          <w:sz w:val="22"/>
          <w:szCs w:val="22"/>
        </w:rPr>
        <w:t xml:space="preserve"> ermöglichen </w:t>
      </w:r>
      <w:r w:rsidR="00F052F6">
        <w:rPr>
          <w:rFonts w:cs="Arial"/>
          <w:sz w:val="22"/>
          <w:szCs w:val="22"/>
        </w:rPr>
        <w:t xml:space="preserve">sie </w:t>
      </w:r>
      <w:r w:rsidR="00FF7429">
        <w:rPr>
          <w:rFonts w:cs="Arial"/>
          <w:sz w:val="22"/>
          <w:szCs w:val="22"/>
        </w:rPr>
        <w:t xml:space="preserve">rund 550 </w:t>
      </w:r>
      <w:r w:rsidR="00A70971">
        <w:rPr>
          <w:rFonts w:cs="Arial"/>
          <w:sz w:val="22"/>
          <w:szCs w:val="22"/>
        </w:rPr>
        <w:t xml:space="preserve">Schülerinnen und Schülern aus weiterführenden Schulen </w:t>
      </w:r>
      <w:r w:rsidR="00242144">
        <w:rPr>
          <w:rFonts w:cs="Arial"/>
          <w:sz w:val="22"/>
          <w:szCs w:val="22"/>
        </w:rPr>
        <w:t xml:space="preserve">im </w:t>
      </w:r>
      <w:r w:rsidR="00A70971">
        <w:rPr>
          <w:rFonts w:cs="Arial"/>
          <w:sz w:val="22"/>
          <w:szCs w:val="22"/>
        </w:rPr>
        <w:t>südlichen Osnabrücker Land</w:t>
      </w:r>
      <w:r w:rsidR="009C5F84">
        <w:rPr>
          <w:rFonts w:cs="Arial"/>
          <w:sz w:val="22"/>
          <w:szCs w:val="22"/>
        </w:rPr>
        <w:t xml:space="preserve"> Einblicke in den Arbeitsalltag eines Auszubildenden</w:t>
      </w:r>
      <w:r w:rsidRPr="00A3347B">
        <w:rPr>
          <w:rFonts w:cs="Arial"/>
          <w:sz w:val="22"/>
          <w:szCs w:val="22"/>
        </w:rPr>
        <w:t>.</w:t>
      </w:r>
      <w:r w:rsidR="009C5F84">
        <w:rPr>
          <w:rFonts w:cs="Arial"/>
          <w:sz w:val="22"/>
          <w:szCs w:val="22"/>
        </w:rPr>
        <w:t xml:space="preserve"> Organisiert wird die Messe von der kommunalen Arbeitsvermittlung MaßArbeit, der Gemeinde Bad Rothenfelde und dem Unternehmen Meykratec.</w:t>
      </w:r>
    </w:p>
    <w:p w:rsidR="00A3347B" w:rsidRDefault="00A3347B" w:rsidP="00A3347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242144" w:rsidRPr="00C71CC1" w:rsidRDefault="00242144" w:rsidP="00242144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„Wir freuen uns sehr, diesen wichtigen Baustein der Berufsorientierung in Bad Rothenfelde anbieten zu können“, </w:t>
      </w:r>
      <w:r w:rsidR="002A22DB">
        <w:rPr>
          <w:rFonts w:cs="Arial"/>
          <w:sz w:val="22"/>
          <w:szCs w:val="22"/>
        </w:rPr>
        <w:t>unterstreicht</w:t>
      </w:r>
      <w:r>
        <w:rPr>
          <w:rFonts w:cs="Arial"/>
          <w:sz w:val="22"/>
          <w:szCs w:val="22"/>
        </w:rPr>
        <w:t xml:space="preserve"> der Bad </w:t>
      </w:r>
      <w:proofErr w:type="spellStart"/>
      <w:r>
        <w:rPr>
          <w:rFonts w:cs="Arial"/>
          <w:sz w:val="22"/>
          <w:szCs w:val="22"/>
        </w:rPr>
        <w:t>Rothenfelder</w:t>
      </w:r>
      <w:proofErr w:type="spellEnd"/>
      <w:r>
        <w:rPr>
          <w:rFonts w:cs="Arial"/>
          <w:sz w:val="22"/>
          <w:szCs w:val="22"/>
        </w:rPr>
        <w:t xml:space="preserve"> Bürgermeister Klaus Rehkämper bei der Vorstellung der Veranstaltung. Im Mittelpunkt steht die Ausbildungspraxis: </w:t>
      </w:r>
      <w:r w:rsidR="002A22DB">
        <w:rPr>
          <w:rFonts w:cs="Arial"/>
          <w:sz w:val="22"/>
          <w:szCs w:val="22"/>
        </w:rPr>
        <w:t xml:space="preserve">Die </w:t>
      </w:r>
      <w:r>
        <w:rPr>
          <w:rFonts w:cs="Arial"/>
          <w:sz w:val="22"/>
          <w:szCs w:val="22"/>
        </w:rPr>
        <w:t xml:space="preserve">Azubis der Unternehmen </w:t>
      </w:r>
      <w:r w:rsidR="002A22DB">
        <w:rPr>
          <w:rFonts w:cs="Arial"/>
          <w:sz w:val="22"/>
          <w:szCs w:val="22"/>
        </w:rPr>
        <w:t xml:space="preserve">stellen </w:t>
      </w:r>
      <w:r w:rsidR="00F052F6">
        <w:rPr>
          <w:rFonts w:cs="Arial"/>
          <w:sz w:val="22"/>
          <w:szCs w:val="22"/>
        </w:rPr>
        <w:t xml:space="preserve">den potenziellen Nachwuchskräften </w:t>
      </w:r>
      <w:r>
        <w:rPr>
          <w:rFonts w:cs="Arial"/>
          <w:sz w:val="22"/>
          <w:szCs w:val="22"/>
        </w:rPr>
        <w:t xml:space="preserve">ihren ganz konkreten </w:t>
      </w:r>
      <w:r w:rsidR="002A22DB">
        <w:rPr>
          <w:rFonts w:cs="Arial"/>
          <w:sz w:val="22"/>
          <w:szCs w:val="22"/>
        </w:rPr>
        <w:t>Ausbildungs</w:t>
      </w:r>
      <w:r>
        <w:rPr>
          <w:rFonts w:cs="Arial"/>
          <w:sz w:val="22"/>
          <w:szCs w:val="22"/>
        </w:rPr>
        <w:t xml:space="preserve">alltag vor. Klar, dass die jungen Gäste dabei auch selbst </w:t>
      </w:r>
      <w:r>
        <w:rPr>
          <w:rFonts w:cs="Arial"/>
          <w:sz w:val="22"/>
          <w:szCs w:val="22"/>
        </w:rPr>
        <w:lastRenderedPageBreak/>
        <w:t xml:space="preserve">Hand anlegen dürfen: Dazu bringen die Betriebe typische Arbeitsproben </w:t>
      </w:r>
      <w:r w:rsidR="002A22DB">
        <w:rPr>
          <w:rFonts w:cs="Arial"/>
          <w:sz w:val="22"/>
          <w:szCs w:val="22"/>
        </w:rPr>
        <w:t>aus den v</w:t>
      </w:r>
      <w:r>
        <w:rPr>
          <w:rFonts w:cs="Arial"/>
          <w:sz w:val="22"/>
          <w:szCs w:val="22"/>
        </w:rPr>
        <w:t>on ihnen angebotenen Ausbildungen mit.</w:t>
      </w:r>
      <w:r w:rsidR="002A22D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„</w:t>
      </w:r>
      <w:r w:rsidR="00475668">
        <w:rPr>
          <w:rFonts w:cs="Arial"/>
          <w:sz w:val="22"/>
          <w:szCs w:val="22"/>
        </w:rPr>
        <w:t xml:space="preserve">Unsere Erfahrung zeigt: Die jungen Erwachsenen kommen leicht miteinander ins Gespräch. </w:t>
      </w:r>
      <w:r>
        <w:rPr>
          <w:rFonts w:cs="Arial"/>
          <w:sz w:val="22"/>
          <w:szCs w:val="22"/>
        </w:rPr>
        <w:t xml:space="preserve">Wenn der Personalchef informiert, sind die Hemmungen </w:t>
      </w:r>
      <w:r w:rsidR="00475668">
        <w:rPr>
          <w:rFonts w:cs="Arial"/>
          <w:sz w:val="22"/>
          <w:szCs w:val="22"/>
        </w:rPr>
        <w:t xml:space="preserve">der Schülerinnen und Schüler </w:t>
      </w:r>
      <w:r>
        <w:rPr>
          <w:rFonts w:cs="Arial"/>
          <w:sz w:val="22"/>
          <w:szCs w:val="22"/>
        </w:rPr>
        <w:t xml:space="preserve">oft deutlich größer“, so die Erfahrung von MaßArbeit-Vorstand </w:t>
      </w:r>
      <w:r w:rsidR="00475668">
        <w:rPr>
          <w:rFonts w:cs="Arial"/>
          <w:sz w:val="22"/>
          <w:szCs w:val="22"/>
        </w:rPr>
        <w:t>Lars Hellmers</w:t>
      </w:r>
      <w:r>
        <w:rPr>
          <w:rFonts w:cs="Arial"/>
          <w:sz w:val="22"/>
          <w:szCs w:val="22"/>
        </w:rPr>
        <w:t xml:space="preserve">. So wie er freut sich auch Gastgeber </w:t>
      </w:r>
      <w:r w:rsidR="002A22DB" w:rsidRPr="002A22DB">
        <w:rPr>
          <w:rFonts w:cs="Arial"/>
          <w:sz w:val="22"/>
          <w:szCs w:val="22"/>
        </w:rPr>
        <w:t>Dieter Meywirth</w:t>
      </w:r>
      <w:r w:rsidR="002A22D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schon auf die Großveranstaltung: „Die Messe ist eine ausgezeichnete Möglichkeit für die regionalen Unternehmen, Jugendliche für ihre Ausbildungsplätze zu gewinnen: Gern stellen wir deshalb unserer Räumlichkeiten und unser logistisches Know-how zur Verfügung“, </w:t>
      </w:r>
      <w:r w:rsidRPr="00C71CC1">
        <w:rPr>
          <w:rFonts w:cs="Arial"/>
          <w:sz w:val="22"/>
          <w:szCs w:val="22"/>
        </w:rPr>
        <w:t xml:space="preserve">sagt der Geschäftsführer </w:t>
      </w:r>
      <w:r w:rsidR="002A22DB">
        <w:rPr>
          <w:rFonts w:cs="Arial"/>
          <w:sz w:val="22"/>
          <w:szCs w:val="22"/>
        </w:rPr>
        <w:t>der Meykratec Hebetechnik GmbH.</w:t>
      </w:r>
    </w:p>
    <w:p w:rsidR="00242144" w:rsidRDefault="00242144" w:rsidP="00A3347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A3347B" w:rsidRPr="00A3347B" w:rsidRDefault="002A22DB" w:rsidP="00A3347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Trotz aufgehobener Pandemie-Beschränkungen </w:t>
      </w:r>
      <w:r w:rsidR="00BA74B2">
        <w:rPr>
          <w:rFonts w:cs="Arial"/>
          <w:sz w:val="22"/>
          <w:szCs w:val="22"/>
        </w:rPr>
        <w:t xml:space="preserve">wird im Setting der </w:t>
      </w:r>
      <w:r>
        <w:rPr>
          <w:rFonts w:cs="Arial"/>
          <w:sz w:val="22"/>
          <w:szCs w:val="22"/>
        </w:rPr>
        <w:t xml:space="preserve">Veranstaltung </w:t>
      </w:r>
      <w:r w:rsidR="00BA74B2">
        <w:rPr>
          <w:rFonts w:cs="Arial"/>
          <w:sz w:val="22"/>
          <w:szCs w:val="22"/>
        </w:rPr>
        <w:t xml:space="preserve">der Infektionsschutz </w:t>
      </w:r>
      <w:r>
        <w:rPr>
          <w:rFonts w:cs="Arial"/>
          <w:sz w:val="22"/>
          <w:szCs w:val="22"/>
        </w:rPr>
        <w:t xml:space="preserve">weiterhin </w:t>
      </w:r>
      <w:r w:rsidR="00E153C1">
        <w:rPr>
          <w:rFonts w:cs="Arial"/>
          <w:sz w:val="22"/>
          <w:szCs w:val="22"/>
        </w:rPr>
        <w:t>großgeschrieben</w:t>
      </w:r>
      <w:r w:rsidR="00BA74B2">
        <w:rPr>
          <w:rFonts w:cs="Arial"/>
          <w:sz w:val="22"/>
          <w:szCs w:val="22"/>
        </w:rPr>
        <w:t>. In der riesigen Meykratec-Halle am</w:t>
      </w:r>
      <w:r w:rsidR="00A3347B" w:rsidRPr="00A3347B">
        <w:rPr>
          <w:rFonts w:cs="Arial"/>
          <w:sz w:val="22"/>
          <w:szCs w:val="22"/>
        </w:rPr>
        <w:t xml:space="preserve"> Gewerbepark 2</w:t>
      </w:r>
      <w:r w:rsidR="00BA74B2">
        <w:rPr>
          <w:rFonts w:cs="Arial"/>
          <w:sz w:val="22"/>
          <w:szCs w:val="22"/>
        </w:rPr>
        <w:t xml:space="preserve"> werden </w:t>
      </w:r>
      <w:r w:rsidR="00A3347B" w:rsidRPr="00A3347B">
        <w:rPr>
          <w:rFonts w:cs="Arial"/>
          <w:sz w:val="22"/>
          <w:szCs w:val="22"/>
        </w:rPr>
        <w:t xml:space="preserve">die Stände weit </w:t>
      </w:r>
      <w:r w:rsidR="00875FCC" w:rsidRPr="00A3347B">
        <w:rPr>
          <w:rFonts w:cs="Arial"/>
          <w:sz w:val="22"/>
          <w:szCs w:val="22"/>
        </w:rPr>
        <w:t>auseinandergezogen</w:t>
      </w:r>
      <w:r w:rsidR="00BA74B2">
        <w:rPr>
          <w:rFonts w:cs="Arial"/>
          <w:sz w:val="22"/>
          <w:szCs w:val="22"/>
        </w:rPr>
        <w:t xml:space="preserve"> </w:t>
      </w:r>
      <w:r w:rsidR="00A3347B" w:rsidRPr="00A3347B">
        <w:rPr>
          <w:rFonts w:cs="Arial"/>
          <w:sz w:val="22"/>
          <w:szCs w:val="22"/>
        </w:rPr>
        <w:t xml:space="preserve">und große Laufwege </w:t>
      </w:r>
      <w:r w:rsidR="00BA74B2">
        <w:rPr>
          <w:rFonts w:cs="Arial"/>
          <w:sz w:val="22"/>
          <w:szCs w:val="22"/>
        </w:rPr>
        <w:t xml:space="preserve">im Einbahnstraßensystem eingerichtet. Außerdem </w:t>
      </w:r>
      <w:r w:rsidR="00A3347B" w:rsidRPr="00A3347B">
        <w:rPr>
          <w:rFonts w:cs="Arial"/>
          <w:sz w:val="22"/>
          <w:szCs w:val="22"/>
        </w:rPr>
        <w:t xml:space="preserve">stellen die Garten- und Landschaftsbauer und andere </w:t>
      </w:r>
      <w:r w:rsidR="00BA74B2">
        <w:rPr>
          <w:rFonts w:cs="Arial"/>
          <w:sz w:val="22"/>
          <w:szCs w:val="22"/>
        </w:rPr>
        <w:t xml:space="preserve">Betriebe ihre Angebote im Freien </w:t>
      </w:r>
      <w:r w:rsidR="00A3347B" w:rsidRPr="00A3347B">
        <w:rPr>
          <w:rFonts w:cs="Arial"/>
          <w:sz w:val="22"/>
          <w:szCs w:val="22"/>
        </w:rPr>
        <w:t>auf de</w:t>
      </w:r>
      <w:r w:rsidR="00BA74B2">
        <w:rPr>
          <w:rFonts w:cs="Arial"/>
          <w:sz w:val="22"/>
          <w:szCs w:val="22"/>
        </w:rPr>
        <w:t>m</w:t>
      </w:r>
      <w:r w:rsidR="00A3347B" w:rsidRPr="00A3347B">
        <w:rPr>
          <w:rFonts w:cs="Arial"/>
          <w:sz w:val="22"/>
          <w:szCs w:val="22"/>
        </w:rPr>
        <w:t xml:space="preserve"> großen </w:t>
      </w:r>
      <w:r w:rsidR="00BA74B2">
        <w:rPr>
          <w:rFonts w:cs="Arial"/>
          <w:sz w:val="22"/>
          <w:szCs w:val="22"/>
        </w:rPr>
        <w:t xml:space="preserve">Gelände </w:t>
      </w:r>
      <w:r w:rsidR="00A3347B" w:rsidRPr="00A3347B">
        <w:rPr>
          <w:rFonts w:cs="Arial"/>
          <w:sz w:val="22"/>
          <w:szCs w:val="22"/>
        </w:rPr>
        <w:t xml:space="preserve">vor der Halle </w:t>
      </w:r>
      <w:r w:rsidR="00BA74B2">
        <w:rPr>
          <w:rFonts w:cs="Arial"/>
          <w:sz w:val="22"/>
          <w:szCs w:val="22"/>
        </w:rPr>
        <w:t xml:space="preserve">vor. </w:t>
      </w:r>
    </w:p>
    <w:p w:rsidR="00FF7429" w:rsidRDefault="00FF7429" w:rsidP="00A3347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2D485F" w:rsidRPr="002D485F" w:rsidRDefault="00FF7429" w:rsidP="000652C8">
      <w:pPr>
        <w:spacing w:line="360" w:lineRule="auto"/>
        <w:ind w:right="1134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Für die Jugendlichen sind die teilnehmenden Betriebe keine Unbekannten: Denn in den Schulen wird die Messe intensiv </w:t>
      </w:r>
      <w:r w:rsidR="002D485F" w:rsidRPr="00A3347B">
        <w:rPr>
          <w:rFonts w:cs="Arial"/>
          <w:sz w:val="22"/>
          <w:szCs w:val="22"/>
        </w:rPr>
        <w:t>mit Un</w:t>
      </w:r>
      <w:r w:rsidR="002D485F">
        <w:rPr>
          <w:rFonts w:cs="Arial"/>
          <w:sz w:val="22"/>
          <w:szCs w:val="22"/>
        </w:rPr>
        <w:t>terstützung der Lehrkräfte, Schulsozialarbeitenden und der MaßArbeit-</w:t>
      </w:r>
      <w:r w:rsidR="002D485F" w:rsidRPr="00A3347B">
        <w:rPr>
          <w:rFonts w:cs="Arial"/>
          <w:sz w:val="22"/>
          <w:szCs w:val="22"/>
        </w:rPr>
        <w:t>Ausbildungslotsen</w:t>
      </w:r>
      <w:r w:rsidR="002D485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vorbereitet. Mit Hilfe eines speziellen „Laufbuches“</w:t>
      </w:r>
      <w:r w:rsidR="002D485F">
        <w:rPr>
          <w:rFonts w:cs="Arial"/>
          <w:sz w:val="22"/>
          <w:szCs w:val="22"/>
        </w:rPr>
        <w:t xml:space="preserve"> informieren sich </w:t>
      </w:r>
      <w:r>
        <w:rPr>
          <w:rFonts w:cs="Arial"/>
          <w:sz w:val="22"/>
          <w:szCs w:val="22"/>
        </w:rPr>
        <w:t xml:space="preserve">die Schülerinnen und Schüler </w:t>
      </w:r>
      <w:r w:rsidR="002D485F">
        <w:rPr>
          <w:rFonts w:cs="Arial"/>
          <w:sz w:val="22"/>
          <w:szCs w:val="22"/>
        </w:rPr>
        <w:t xml:space="preserve">dabei intensiv über </w:t>
      </w:r>
      <w:r>
        <w:rPr>
          <w:rFonts w:cs="Arial"/>
          <w:sz w:val="22"/>
          <w:szCs w:val="22"/>
        </w:rPr>
        <w:t xml:space="preserve">die teilnehmenden Unternehmen und </w:t>
      </w:r>
      <w:r w:rsidRPr="002D485F">
        <w:rPr>
          <w:rFonts w:cs="Arial"/>
          <w:bCs/>
          <w:sz w:val="22"/>
          <w:szCs w:val="22"/>
        </w:rPr>
        <w:t>deren Ausbildungs</w:t>
      </w:r>
      <w:r w:rsidR="00F052F6">
        <w:rPr>
          <w:rFonts w:cs="Arial"/>
          <w:bCs/>
          <w:sz w:val="22"/>
          <w:szCs w:val="22"/>
        </w:rPr>
        <w:t>angebote</w:t>
      </w:r>
      <w:r w:rsidR="002D485F" w:rsidRPr="002D485F">
        <w:rPr>
          <w:rFonts w:cs="Arial"/>
          <w:bCs/>
          <w:sz w:val="22"/>
          <w:szCs w:val="22"/>
        </w:rPr>
        <w:t xml:space="preserve">. So können sie </w:t>
      </w:r>
      <w:r w:rsidRPr="002D485F">
        <w:rPr>
          <w:rFonts w:cs="Arial"/>
          <w:bCs/>
          <w:sz w:val="22"/>
          <w:szCs w:val="22"/>
        </w:rPr>
        <w:t xml:space="preserve">die Messe </w:t>
      </w:r>
      <w:r w:rsidR="002D485F" w:rsidRPr="002D485F">
        <w:rPr>
          <w:rFonts w:cs="Arial"/>
          <w:bCs/>
          <w:sz w:val="22"/>
          <w:szCs w:val="22"/>
        </w:rPr>
        <w:t xml:space="preserve">sehr </w:t>
      </w:r>
      <w:r w:rsidRPr="002D485F">
        <w:rPr>
          <w:rFonts w:cs="Arial"/>
          <w:bCs/>
          <w:sz w:val="22"/>
          <w:szCs w:val="22"/>
        </w:rPr>
        <w:t>gezielt nutzen</w:t>
      </w:r>
      <w:r w:rsidR="002D485F" w:rsidRPr="002D485F">
        <w:rPr>
          <w:rFonts w:cs="Arial"/>
          <w:bCs/>
          <w:sz w:val="22"/>
          <w:szCs w:val="22"/>
        </w:rPr>
        <w:t xml:space="preserve"> und im Vorfeld genau die Firmen zum Ablegen einer Arbeitsprobe auswählen, die ihrer Interessenlage entspr</w:t>
      </w:r>
      <w:r w:rsidR="00F052F6">
        <w:rPr>
          <w:rFonts w:cs="Arial"/>
          <w:bCs/>
          <w:sz w:val="22"/>
          <w:szCs w:val="22"/>
        </w:rPr>
        <w:t>echen</w:t>
      </w:r>
      <w:r w:rsidR="002D485F" w:rsidRPr="002D485F">
        <w:rPr>
          <w:rFonts w:cs="Arial"/>
          <w:bCs/>
          <w:sz w:val="22"/>
          <w:szCs w:val="22"/>
        </w:rPr>
        <w:t xml:space="preserve">. Auch speziell für Gymnasiasten gibt es ein Angebot: Das EUROPE DIRECT Informationszentrum zeigt verschiedene Wege zu Praktikum, Studium oder auch dem Arbeiten im </w:t>
      </w:r>
      <w:r w:rsidR="00875FCC" w:rsidRPr="002D485F">
        <w:rPr>
          <w:rFonts w:cs="Arial"/>
          <w:bCs/>
          <w:sz w:val="22"/>
          <w:szCs w:val="22"/>
        </w:rPr>
        <w:t>Ausland auf</w:t>
      </w:r>
      <w:r w:rsidR="002D485F" w:rsidRPr="002D485F">
        <w:rPr>
          <w:rFonts w:cs="Arial"/>
          <w:bCs/>
          <w:sz w:val="22"/>
          <w:szCs w:val="22"/>
        </w:rPr>
        <w:t xml:space="preserve">. </w:t>
      </w:r>
    </w:p>
    <w:p w:rsidR="00FF7429" w:rsidRPr="002D485F" w:rsidRDefault="00FF7429" w:rsidP="000652C8">
      <w:pPr>
        <w:spacing w:line="360" w:lineRule="auto"/>
        <w:ind w:right="1134"/>
        <w:rPr>
          <w:rFonts w:cs="Arial"/>
          <w:bCs/>
          <w:sz w:val="22"/>
          <w:szCs w:val="22"/>
        </w:rPr>
      </w:pPr>
    </w:p>
    <w:p w:rsidR="00FF7429" w:rsidRDefault="00FF7429" w:rsidP="000652C8">
      <w:pPr>
        <w:spacing w:line="360" w:lineRule="auto"/>
        <w:ind w:right="1134"/>
        <w:rPr>
          <w:rFonts w:cs="Arial"/>
          <w:bCs/>
          <w:sz w:val="22"/>
          <w:szCs w:val="22"/>
        </w:rPr>
      </w:pPr>
      <w:r w:rsidRPr="002D485F">
        <w:rPr>
          <w:rFonts w:cs="Arial"/>
          <w:bCs/>
          <w:sz w:val="22"/>
          <w:szCs w:val="22"/>
        </w:rPr>
        <w:t>A</w:t>
      </w:r>
      <w:r w:rsidR="002D485F" w:rsidRPr="002D485F">
        <w:rPr>
          <w:rFonts w:cs="Arial"/>
          <w:bCs/>
          <w:sz w:val="22"/>
          <w:szCs w:val="22"/>
        </w:rPr>
        <w:t>lle a</w:t>
      </w:r>
      <w:r w:rsidRPr="002D485F">
        <w:rPr>
          <w:rFonts w:cs="Arial"/>
          <w:bCs/>
          <w:sz w:val="22"/>
          <w:szCs w:val="22"/>
        </w:rPr>
        <w:t>ktuelle</w:t>
      </w:r>
      <w:r w:rsidR="002D485F" w:rsidRPr="002D485F">
        <w:rPr>
          <w:rFonts w:cs="Arial"/>
          <w:bCs/>
          <w:sz w:val="22"/>
          <w:szCs w:val="22"/>
        </w:rPr>
        <w:t>n</w:t>
      </w:r>
      <w:r w:rsidRPr="002D485F">
        <w:rPr>
          <w:rFonts w:cs="Arial"/>
          <w:bCs/>
          <w:sz w:val="22"/>
          <w:szCs w:val="22"/>
        </w:rPr>
        <w:t xml:space="preserve"> Informationen </w:t>
      </w:r>
      <w:r w:rsidR="002D485F" w:rsidRPr="002D485F">
        <w:rPr>
          <w:rFonts w:cs="Arial"/>
          <w:bCs/>
          <w:sz w:val="22"/>
          <w:szCs w:val="22"/>
        </w:rPr>
        <w:t xml:space="preserve">zur Messe „Azubis werben Azubis“ </w:t>
      </w:r>
      <w:r w:rsidRPr="002D485F">
        <w:rPr>
          <w:rFonts w:cs="Arial"/>
          <w:bCs/>
          <w:sz w:val="22"/>
          <w:szCs w:val="22"/>
        </w:rPr>
        <w:t xml:space="preserve">gibt es </w:t>
      </w:r>
      <w:r w:rsidR="002D485F" w:rsidRPr="002D485F">
        <w:rPr>
          <w:rFonts w:cs="Arial"/>
          <w:bCs/>
          <w:sz w:val="22"/>
          <w:szCs w:val="22"/>
        </w:rPr>
        <w:t xml:space="preserve">im Internet </w:t>
      </w:r>
      <w:r w:rsidRPr="002D485F">
        <w:rPr>
          <w:rFonts w:cs="Arial"/>
          <w:bCs/>
          <w:sz w:val="22"/>
          <w:szCs w:val="22"/>
        </w:rPr>
        <w:t xml:space="preserve">unter </w:t>
      </w:r>
      <w:hyperlink r:id="rId9" w:history="1">
        <w:r w:rsidR="002D485F" w:rsidRPr="002D485F">
          <w:rPr>
            <w:bCs/>
            <w:sz w:val="22"/>
            <w:szCs w:val="22"/>
          </w:rPr>
          <w:t>www.ausbildungsregion-osnabrueck.de</w:t>
        </w:r>
      </w:hyperlink>
      <w:r w:rsidRPr="002D485F">
        <w:rPr>
          <w:rFonts w:cs="Arial"/>
          <w:bCs/>
          <w:sz w:val="22"/>
          <w:szCs w:val="22"/>
        </w:rPr>
        <w:t>.</w:t>
      </w:r>
    </w:p>
    <w:p w:rsidR="002D485F" w:rsidRDefault="002D485F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70D3D" w:rsidRDefault="00770D3D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70D3D" w:rsidRDefault="00770D3D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lastRenderedPageBreak/>
        <w:t>Bildunterschrift:</w:t>
      </w:r>
    </w:p>
    <w:p w:rsidR="001578B3" w:rsidRDefault="00770D3D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Die Messe „Azubis werben Azubis“ findet endlich wieder in Präsenz statt. Darauf freuen sich (von links nach rechts):</w:t>
      </w:r>
      <w:r w:rsidRPr="00770D3D">
        <w:rPr>
          <w:rFonts w:cs="Arial"/>
          <w:i/>
          <w:sz w:val="22"/>
          <w:szCs w:val="22"/>
        </w:rPr>
        <w:t xml:space="preserve"> Klaus Rehkämper, Bürgermeister </w:t>
      </w:r>
      <w:r>
        <w:rPr>
          <w:rFonts w:cs="Arial"/>
          <w:i/>
          <w:sz w:val="22"/>
          <w:szCs w:val="22"/>
        </w:rPr>
        <w:t xml:space="preserve">der Gemeinde </w:t>
      </w:r>
      <w:r w:rsidRPr="00770D3D">
        <w:rPr>
          <w:rFonts w:cs="Arial"/>
          <w:i/>
          <w:sz w:val="22"/>
          <w:szCs w:val="22"/>
        </w:rPr>
        <w:t xml:space="preserve">Bad Rothenfelde, Dieter Meywirth, Geschäftsführer </w:t>
      </w:r>
      <w:r>
        <w:rPr>
          <w:rFonts w:cs="Arial"/>
          <w:i/>
          <w:sz w:val="22"/>
          <w:szCs w:val="22"/>
        </w:rPr>
        <w:t>des Unternehmens</w:t>
      </w:r>
      <w:r w:rsidRPr="00770D3D">
        <w:rPr>
          <w:rFonts w:cs="Arial"/>
          <w:i/>
          <w:sz w:val="22"/>
          <w:szCs w:val="22"/>
        </w:rPr>
        <w:t xml:space="preserve"> Meykratec, Tobias Vogt, Betriebsleiter </w:t>
      </w:r>
      <w:r>
        <w:rPr>
          <w:rFonts w:cs="Arial"/>
          <w:i/>
          <w:sz w:val="22"/>
          <w:szCs w:val="22"/>
        </w:rPr>
        <w:t>von</w:t>
      </w:r>
      <w:r w:rsidRPr="00770D3D">
        <w:rPr>
          <w:rFonts w:cs="Arial"/>
          <w:i/>
          <w:sz w:val="22"/>
          <w:szCs w:val="22"/>
        </w:rPr>
        <w:t xml:space="preserve"> Meykratec</w:t>
      </w:r>
      <w:r w:rsidR="00185978">
        <w:rPr>
          <w:rFonts w:cs="Arial"/>
          <w:i/>
          <w:sz w:val="22"/>
          <w:szCs w:val="22"/>
        </w:rPr>
        <w:t>,</w:t>
      </w:r>
      <w:r w:rsidRPr="00770D3D">
        <w:rPr>
          <w:rFonts w:cs="Arial"/>
          <w:i/>
          <w:sz w:val="22"/>
          <w:szCs w:val="22"/>
        </w:rPr>
        <w:t xml:space="preserve"> und Lars Hellmers, Vorstand </w:t>
      </w:r>
      <w:r>
        <w:rPr>
          <w:rFonts w:cs="Arial"/>
          <w:i/>
          <w:sz w:val="22"/>
          <w:szCs w:val="22"/>
        </w:rPr>
        <w:t xml:space="preserve">der kommunalen Arbeitsvermittlung </w:t>
      </w:r>
      <w:r w:rsidRPr="00770D3D">
        <w:rPr>
          <w:rFonts w:cs="Arial"/>
          <w:i/>
          <w:sz w:val="22"/>
          <w:szCs w:val="22"/>
        </w:rPr>
        <w:t>MaßArbeit.</w:t>
      </w: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852209">
        <w:rPr>
          <w:rFonts w:cs="Arial"/>
          <w:i/>
          <w:sz w:val="22"/>
          <w:szCs w:val="22"/>
        </w:rPr>
        <w:t xml:space="preserve"> MaßArbeit </w:t>
      </w:r>
      <w:r>
        <w:rPr>
          <w:rFonts w:cs="Arial"/>
          <w:i/>
          <w:sz w:val="22"/>
          <w:szCs w:val="22"/>
        </w:rPr>
        <w:t xml:space="preserve">/ </w:t>
      </w:r>
      <w:r w:rsidR="002D485F">
        <w:rPr>
          <w:rFonts w:cs="Arial"/>
          <w:i/>
          <w:sz w:val="22"/>
          <w:szCs w:val="22"/>
        </w:rPr>
        <w:t>Uwe Lewandowski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47B" w:rsidRDefault="00A3347B">
      <w:r>
        <w:separator/>
      </w:r>
    </w:p>
  </w:endnote>
  <w:endnote w:type="continuationSeparator" w:id="0">
    <w:p w:rsidR="00A3347B" w:rsidRDefault="00A3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47B" w:rsidRDefault="00A3347B">
      <w:r>
        <w:separator/>
      </w:r>
    </w:p>
  </w:footnote>
  <w:footnote w:type="continuationSeparator" w:id="0">
    <w:p w:rsidR="00A3347B" w:rsidRDefault="00A33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27"/>
    <w:rsid w:val="00000EE1"/>
    <w:rsid w:val="00005B51"/>
    <w:rsid w:val="00014949"/>
    <w:rsid w:val="0003033B"/>
    <w:rsid w:val="00040E86"/>
    <w:rsid w:val="00042D6D"/>
    <w:rsid w:val="000652C8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578B3"/>
    <w:rsid w:val="00175146"/>
    <w:rsid w:val="00185978"/>
    <w:rsid w:val="001901C6"/>
    <w:rsid w:val="00195BB4"/>
    <w:rsid w:val="001B2133"/>
    <w:rsid w:val="001D040D"/>
    <w:rsid w:val="001D1DFB"/>
    <w:rsid w:val="001D6B57"/>
    <w:rsid w:val="001D6C30"/>
    <w:rsid w:val="001E48E9"/>
    <w:rsid w:val="00201BAA"/>
    <w:rsid w:val="00204134"/>
    <w:rsid w:val="00207533"/>
    <w:rsid w:val="00223641"/>
    <w:rsid w:val="00231756"/>
    <w:rsid w:val="002374A4"/>
    <w:rsid w:val="00240222"/>
    <w:rsid w:val="00242144"/>
    <w:rsid w:val="00254F64"/>
    <w:rsid w:val="0026655A"/>
    <w:rsid w:val="002740C9"/>
    <w:rsid w:val="0029148B"/>
    <w:rsid w:val="002A22DB"/>
    <w:rsid w:val="002D38E3"/>
    <w:rsid w:val="002D485F"/>
    <w:rsid w:val="002F5C47"/>
    <w:rsid w:val="00324DFF"/>
    <w:rsid w:val="0033647A"/>
    <w:rsid w:val="00381537"/>
    <w:rsid w:val="003B3B41"/>
    <w:rsid w:val="003C53E0"/>
    <w:rsid w:val="003D7E50"/>
    <w:rsid w:val="003F77F1"/>
    <w:rsid w:val="00412B3E"/>
    <w:rsid w:val="00454B87"/>
    <w:rsid w:val="00475668"/>
    <w:rsid w:val="004A27BE"/>
    <w:rsid w:val="004A6D49"/>
    <w:rsid w:val="004D3669"/>
    <w:rsid w:val="004E3434"/>
    <w:rsid w:val="004E51ED"/>
    <w:rsid w:val="004F164C"/>
    <w:rsid w:val="004F5A71"/>
    <w:rsid w:val="00510B99"/>
    <w:rsid w:val="00513C07"/>
    <w:rsid w:val="00547DD2"/>
    <w:rsid w:val="0058539D"/>
    <w:rsid w:val="005866E6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02D14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70D3D"/>
    <w:rsid w:val="007B0214"/>
    <w:rsid w:val="007C6D3A"/>
    <w:rsid w:val="007D43B8"/>
    <w:rsid w:val="007D502F"/>
    <w:rsid w:val="007E66B8"/>
    <w:rsid w:val="007F7597"/>
    <w:rsid w:val="00802F26"/>
    <w:rsid w:val="008039BB"/>
    <w:rsid w:val="008212C7"/>
    <w:rsid w:val="008241E0"/>
    <w:rsid w:val="008324A7"/>
    <w:rsid w:val="008412FE"/>
    <w:rsid w:val="00852209"/>
    <w:rsid w:val="00853E76"/>
    <w:rsid w:val="00874C61"/>
    <w:rsid w:val="00875FCC"/>
    <w:rsid w:val="00890DA0"/>
    <w:rsid w:val="008C3B0B"/>
    <w:rsid w:val="008F103E"/>
    <w:rsid w:val="00920DC7"/>
    <w:rsid w:val="00926427"/>
    <w:rsid w:val="009321CC"/>
    <w:rsid w:val="0093289E"/>
    <w:rsid w:val="0096348B"/>
    <w:rsid w:val="009B5509"/>
    <w:rsid w:val="009C18DA"/>
    <w:rsid w:val="009C40EC"/>
    <w:rsid w:val="009C5F84"/>
    <w:rsid w:val="009C7292"/>
    <w:rsid w:val="00A11BA4"/>
    <w:rsid w:val="00A122D6"/>
    <w:rsid w:val="00A14CDD"/>
    <w:rsid w:val="00A27348"/>
    <w:rsid w:val="00A325C0"/>
    <w:rsid w:val="00A3347B"/>
    <w:rsid w:val="00A337E2"/>
    <w:rsid w:val="00A348E4"/>
    <w:rsid w:val="00A416CD"/>
    <w:rsid w:val="00A54C95"/>
    <w:rsid w:val="00A667F9"/>
    <w:rsid w:val="00A70971"/>
    <w:rsid w:val="00AB3D36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A74B2"/>
    <w:rsid w:val="00BC7B6C"/>
    <w:rsid w:val="00C01C4F"/>
    <w:rsid w:val="00C161B0"/>
    <w:rsid w:val="00C17384"/>
    <w:rsid w:val="00C23BC6"/>
    <w:rsid w:val="00C348AE"/>
    <w:rsid w:val="00C47E4A"/>
    <w:rsid w:val="00C5188F"/>
    <w:rsid w:val="00C714B4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2DAE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153C1"/>
    <w:rsid w:val="00E20523"/>
    <w:rsid w:val="00E2306C"/>
    <w:rsid w:val="00E41D80"/>
    <w:rsid w:val="00E449A3"/>
    <w:rsid w:val="00E65AD5"/>
    <w:rsid w:val="00E7005D"/>
    <w:rsid w:val="00E852A4"/>
    <w:rsid w:val="00E9576C"/>
    <w:rsid w:val="00EB5C78"/>
    <w:rsid w:val="00ED1AA3"/>
    <w:rsid w:val="00EE570F"/>
    <w:rsid w:val="00F052F6"/>
    <w:rsid w:val="00F13B81"/>
    <w:rsid w:val="00F16104"/>
    <w:rsid w:val="00F16237"/>
    <w:rsid w:val="00F178C1"/>
    <w:rsid w:val="00F228E1"/>
    <w:rsid w:val="00F42A6B"/>
    <w:rsid w:val="00F43A7F"/>
    <w:rsid w:val="00F463B4"/>
    <w:rsid w:val="00F470F4"/>
    <w:rsid w:val="00F64741"/>
    <w:rsid w:val="00F653E1"/>
    <w:rsid w:val="00F66A9D"/>
    <w:rsid w:val="00F72727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d6d6d6"/>
    </o:shapedefaults>
    <o:shapelayout v:ext="edit">
      <o:idmap v:ext="edit" data="1"/>
    </o:shapelayout>
  </w:shapeDefaults>
  <w:decimalSymbol w:val=","/>
  <w:listSeparator w:val=";"/>
  <w14:docId w14:val="7ACDFF65"/>
  <w15:docId w15:val="{4BAAB1D0-72D7-4CDD-A3F8-62A20A9F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usbildungsregion-osnabrueck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5D831-822E-4870-AACC-B2B16B9E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20</cp:revision>
  <cp:lastPrinted>2012-08-06T06:57:00Z</cp:lastPrinted>
  <dcterms:created xsi:type="dcterms:W3CDTF">2022-04-07T12:14:00Z</dcterms:created>
  <dcterms:modified xsi:type="dcterms:W3CDTF">2022-05-19T08:27:00Z</dcterms:modified>
</cp:coreProperties>
</file>